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35" w:type="dxa"/>
        <w:tblLook w:val="04A0" w:firstRow="1" w:lastRow="0" w:firstColumn="1" w:lastColumn="0" w:noHBand="0" w:noVBand="1"/>
      </w:tblPr>
      <w:tblGrid>
        <w:gridCol w:w="3865"/>
        <w:gridCol w:w="5670"/>
      </w:tblGrid>
      <w:tr w:rsidR="00A966F2" w14:paraId="34365256" w14:textId="77777777" w:rsidTr="00A966F2">
        <w:trPr>
          <w:trHeight w:val="1222"/>
        </w:trPr>
        <w:tc>
          <w:tcPr>
            <w:tcW w:w="3865" w:type="dxa"/>
          </w:tcPr>
          <w:p w14:paraId="38AC42B0" w14:textId="2AD45B3C" w:rsidR="00A966F2" w:rsidRPr="00172397" w:rsidRDefault="00A966F2" w:rsidP="00736CA3">
            <w:pPr>
              <w:jc w:val="center"/>
              <w:rPr>
                <w:rFonts w:ascii="Janda Curlygirl Chunky" w:hAnsi="Janda Curlygirl Chunky"/>
                <w:color w:val="00BD1D"/>
                <w:sz w:val="40"/>
                <w:szCs w:val="40"/>
              </w:rPr>
            </w:pPr>
            <w:r w:rsidRPr="00172397">
              <w:rPr>
                <w:rFonts w:ascii="Janda Curlygirl Chunky" w:hAnsi="Janda Curlygirl Chunky"/>
                <w:color w:val="00BD1D"/>
                <w:sz w:val="40"/>
                <w:szCs w:val="40"/>
              </w:rPr>
              <w:t>Stem Challenge</w:t>
            </w:r>
          </w:p>
        </w:tc>
        <w:tc>
          <w:tcPr>
            <w:tcW w:w="5670" w:type="dxa"/>
          </w:tcPr>
          <w:p w14:paraId="43872F81" w14:textId="389B5B83" w:rsidR="00A966F2" w:rsidRPr="00172397" w:rsidRDefault="00A966F2" w:rsidP="00736CA3">
            <w:pPr>
              <w:jc w:val="center"/>
              <w:rPr>
                <w:rFonts w:ascii="Janda Curlygirl Chunky" w:hAnsi="Janda Curlygirl Chunky"/>
                <w:color w:val="00BD1D"/>
                <w:sz w:val="40"/>
                <w:szCs w:val="40"/>
              </w:rPr>
            </w:pPr>
            <w:r w:rsidRPr="00172397">
              <w:rPr>
                <w:rFonts w:ascii="Janda Curlygirl Chunky" w:hAnsi="Janda Curlygirl Chunky"/>
                <w:color w:val="00BD1D"/>
                <w:sz w:val="40"/>
                <w:szCs w:val="40"/>
              </w:rPr>
              <w:t>Supplies List</w:t>
            </w:r>
          </w:p>
        </w:tc>
      </w:tr>
      <w:tr w:rsidR="00A966F2" w:rsidRPr="00AF3825" w14:paraId="3A00B680" w14:textId="77777777" w:rsidTr="00A966F2">
        <w:trPr>
          <w:trHeight w:val="1222"/>
        </w:trPr>
        <w:tc>
          <w:tcPr>
            <w:tcW w:w="3865" w:type="dxa"/>
          </w:tcPr>
          <w:p w14:paraId="6F05111A" w14:textId="77777777" w:rsidR="00A966F2" w:rsidRPr="00A04E70" w:rsidRDefault="00A966F2" w:rsidP="000D11DD">
            <w:pPr>
              <w:jc w:val="center"/>
              <w:rPr>
                <w:rFonts w:ascii="Janda Curlygirl Chunky" w:hAnsi="Janda Curlygirl Chunky"/>
                <w:b/>
                <w:sz w:val="28"/>
                <w:szCs w:val="28"/>
              </w:rPr>
            </w:pPr>
            <w:r w:rsidRPr="00A04E70">
              <w:rPr>
                <w:rFonts w:ascii="Janda Curlygirl Chunky" w:hAnsi="Janda Curlygirl Chunky"/>
                <w:b/>
                <w:sz w:val="28"/>
                <w:szCs w:val="28"/>
              </w:rPr>
              <w:t xml:space="preserve"> Marshmallow &amp; Toothpick</w:t>
            </w:r>
          </w:p>
          <w:p w14:paraId="520BD469" w14:textId="306E1173" w:rsidR="00A966F2" w:rsidRPr="00A04E70" w:rsidRDefault="00A966F2" w:rsidP="000D11DD">
            <w:pPr>
              <w:jc w:val="center"/>
              <w:rPr>
                <w:rFonts w:ascii="Janda Curlygirl Chunky" w:hAnsi="Janda Curlygirl Chunky"/>
                <w:b/>
                <w:sz w:val="28"/>
                <w:szCs w:val="28"/>
              </w:rPr>
            </w:pPr>
            <w:r w:rsidRPr="00A04E70">
              <w:rPr>
                <w:rFonts w:ascii="Janda Curlygirl Chunky" w:hAnsi="Janda Curlygirl Chunky"/>
                <w:b/>
                <w:sz w:val="28"/>
                <w:szCs w:val="28"/>
              </w:rPr>
              <w:t xml:space="preserve"> Shape Build</w:t>
            </w:r>
          </w:p>
          <w:p w14:paraId="6C4662EB" w14:textId="5C0111CC" w:rsidR="00A966F2" w:rsidRPr="000D11DD" w:rsidRDefault="00A966F2" w:rsidP="000D11DD">
            <w:pPr>
              <w:jc w:val="center"/>
              <w:rPr>
                <w:sz w:val="16"/>
                <w:szCs w:val="16"/>
              </w:rPr>
            </w:pPr>
            <w:r w:rsidRPr="00A04E70">
              <w:rPr>
                <w:rFonts w:ascii="Janda Curlygirl Chunky" w:hAnsi="Janda Curlygirl Chunky"/>
                <w:sz w:val="28"/>
                <w:szCs w:val="28"/>
              </w:rPr>
              <w:t xml:space="preserve">(Option) Paint marshmallows with </w:t>
            </w:r>
            <w:r w:rsidR="00A04E70" w:rsidRPr="00A04E70">
              <w:rPr>
                <w:rFonts w:ascii="Janda Curlygirl Chunky" w:hAnsi="Janda Curlygirl Chunky"/>
                <w:sz w:val="28"/>
                <w:szCs w:val="28"/>
              </w:rPr>
              <w:t>watercolors</w:t>
            </w:r>
          </w:p>
        </w:tc>
        <w:tc>
          <w:tcPr>
            <w:tcW w:w="5670" w:type="dxa"/>
          </w:tcPr>
          <w:p w14:paraId="31CB17A4" w14:textId="32DAF5FA" w:rsidR="00A966F2" w:rsidRDefault="00A966F2" w:rsidP="001D6C9B">
            <w:pPr>
              <w:pStyle w:val="ListParagraph"/>
              <w:numPr>
                <w:ilvl w:val="0"/>
                <w:numId w:val="3"/>
              </w:numPr>
              <w:rPr>
                <w:rFonts w:ascii="Arial Rounded MT Bold" w:hAnsi="Arial Rounded MT Bold"/>
              </w:rPr>
            </w:pPr>
            <w:r>
              <w:rPr>
                <w:rFonts w:ascii="Arial Rounded MT Bold" w:hAnsi="Arial Rounded MT Bold"/>
              </w:rPr>
              <w:t>box of toothpicks or</w:t>
            </w:r>
            <w:r w:rsidR="00A04E70">
              <w:rPr>
                <w:rFonts w:ascii="Arial Rounded MT Bold" w:hAnsi="Arial Rounded MT Bold"/>
              </w:rPr>
              <w:t xml:space="preserve"> box</w:t>
            </w:r>
            <w:r>
              <w:rPr>
                <w:rFonts w:ascii="Arial Rounded MT Bold" w:hAnsi="Arial Rounded MT Bold"/>
              </w:rPr>
              <w:t xml:space="preserve"> of spaghetti</w:t>
            </w:r>
          </w:p>
          <w:p w14:paraId="761D8054" w14:textId="6C93CE76" w:rsidR="00A966F2" w:rsidRDefault="00A04E70" w:rsidP="001D6C9B">
            <w:pPr>
              <w:pStyle w:val="ListParagraph"/>
              <w:numPr>
                <w:ilvl w:val="0"/>
                <w:numId w:val="3"/>
              </w:numPr>
              <w:rPr>
                <w:rFonts w:ascii="Arial Rounded MT Bold" w:hAnsi="Arial Rounded MT Bold"/>
              </w:rPr>
            </w:pPr>
            <w:r>
              <w:rPr>
                <w:rFonts w:ascii="Arial Rounded MT Bold" w:hAnsi="Arial Rounded MT Bold"/>
              </w:rPr>
              <w:t>bag</w:t>
            </w:r>
            <w:r w:rsidR="00A966F2">
              <w:rPr>
                <w:rFonts w:ascii="Arial Rounded MT Bold" w:hAnsi="Arial Rounded MT Bold"/>
              </w:rPr>
              <w:t xml:space="preserve"> mini </w:t>
            </w:r>
            <w:r w:rsidRPr="001D6C9B">
              <w:rPr>
                <w:rFonts w:ascii="Arial Rounded MT Bold" w:hAnsi="Arial Rounded MT Bold"/>
              </w:rPr>
              <w:t>marshmallow</w:t>
            </w:r>
            <w:r>
              <w:rPr>
                <w:rFonts w:ascii="Arial Rounded MT Bold" w:hAnsi="Arial Rounded MT Bold"/>
              </w:rPr>
              <w:t>s</w:t>
            </w:r>
          </w:p>
          <w:p w14:paraId="49B3DA3B" w14:textId="731BD18C" w:rsidR="00A966F2" w:rsidRPr="001D6C9B" w:rsidRDefault="00A966F2" w:rsidP="001D6C9B">
            <w:pPr>
              <w:pStyle w:val="ListParagraph"/>
              <w:numPr>
                <w:ilvl w:val="0"/>
                <w:numId w:val="3"/>
              </w:numPr>
              <w:rPr>
                <w:rFonts w:ascii="Arial Rounded MT Bold" w:hAnsi="Arial Rounded MT Bold"/>
              </w:rPr>
            </w:pPr>
            <w:r>
              <w:rPr>
                <w:rFonts w:ascii="Arial Rounded MT Bold" w:hAnsi="Arial Rounded MT Bold"/>
              </w:rPr>
              <w:t>cop</w:t>
            </w:r>
            <w:r w:rsidR="00A04E70">
              <w:rPr>
                <w:rFonts w:ascii="Arial Rounded MT Bold" w:hAnsi="Arial Rounded MT Bold"/>
              </w:rPr>
              <w:t>y</w:t>
            </w:r>
            <w:r>
              <w:rPr>
                <w:rFonts w:ascii="Arial Rounded MT Bold" w:hAnsi="Arial Rounded MT Bold"/>
              </w:rPr>
              <w:t xml:space="preserve"> of worksheet</w:t>
            </w:r>
          </w:p>
          <w:p w14:paraId="634DC80E" w14:textId="74DDA55B" w:rsidR="00A966F2" w:rsidRPr="000D11DD" w:rsidRDefault="00A966F2" w:rsidP="00492DBF">
            <w:pPr>
              <w:jc w:val="center"/>
            </w:pPr>
            <w:r w:rsidRPr="000D11DD">
              <w:rPr>
                <w:vanish/>
              </w:rPr>
              <w:t>s NestArtifact sifterChallengers</w:t>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p>
        </w:tc>
      </w:tr>
      <w:tr w:rsidR="00A966F2" w14:paraId="4C7DBCFA" w14:textId="77777777" w:rsidTr="00A966F2">
        <w:trPr>
          <w:trHeight w:val="1119"/>
        </w:trPr>
        <w:tc>
          <w:tcPr>
            <w:tcW w:w="3865" w:type="dxa"/>
          </w:tcPr>
          <w:p w14:paraId="0FBA61B9" w14:textId="6777EDF9" w:rsidR="00A966F2" w:rsidRPr="009E35DF" w:rsidRDefault="00A966F2" w:rsidP="00C72197">
            <w:pPr>
              <w:jc w:val="center"/>
              <w:rPr>
                <w:rFonts w:ascii="Janda Curlygirl Chunky" w:hAnsi="Janda Curlygirl Chunky"/>
                <w:sz w:val="28"/>
                <w:szCs w:val="28"/>
              </w:rPr>
            </w:pPr>
            <w:r>
              <w:rPr>
                <w:rFonts w:ascii="Janda Curlygirl Chunky" w:hAnsi="Janda Curlygirl Chunky"/>
                <w:sz w:val="28"/>
                <w:szCs w:val="28"/>
              </w:rPr>
              <w:t>Toilet Pap</w:t>
            </w:r>
            <w:r w:rsidRPr="009E35DF">
              <w:rPr>
                <w:rFonts w:ascii="Janda Curlygirl Chunky" w:hAnsi="Janda Curlygirl Chunky"/>
                <w:sz w:val="28"/>
                <w:szCs w:val="28"/>
              </w:rPr>
              <w:t>er Tube Sail Cars</w:t>
            </w:r>
            <w:r>
              <w:rPr>
                <w:rFonts w:ascii="Janda Curlygirl Chunky" w:hAnsi="Janda Curlygirl Chunky"/>
                <w:sz w:val="28"/>
                <w:szCs w:val="28"/>
              </w:rPr>
              <w:t xml:space="preserve"> </w:t>
            </w:r>
          </w:p>
        </w:tc>
        <w:tc>
          <w:tcPr>
            <w:tcW w:w="5670" w:type="dxa"/>
          </w:tcPr>
          <w:p w14:paraId="197DE3CE" w14:textId="27A4E327" w:rsidR="00A966F2" w:rsidRPr="00F2759D" w:rsidRDefault="00A966F2" w:rsidP="00F2759D">
            <w:pPr>
              <w:pStyle w:val="ListParagraph"/>
              <w:numPr>
                <w:ilvl w:val="0"/>
                <w:numId w:val="4"/>
              </w:numPr>
              <w:spacing w:line="276" w:lineRule="auto"/>
              <w:rPr>
                <w:rFonts w:ascii="Arial Rounded MT Bold" w:hAnsi="Arial Rounded MT Bold"/>
                <w:b/>
              </w:rPr>
            </w:pPr>
            <w:r>
              <w:rPr>
                <w:rFonts w:ascii="Arial Rounded MT Bold" w:hAnsi="Arial Rounded MT Bold"/>
              </w:rPr>
              <w:t>t</w:t>
            </w:r>
            <w:r w:rsidRPr="00F2759D">
              <w:rPr>
                <w:rFonts w:ascii="Arial Rounded MT Bold" w:hAnsi="Arial Rounded MT Bold"/>
              </w:rPr>
              <w:t>oilet paper tube</w:t>
            </w:r>
          </w:p>
          <w:p w14:paraId="0D990857" w14:textId="73ABFD7A" w:rsidR="00A966F2" w:rsidRPr="00F2759D" w:rsidRDefault="00A966F2" w:rsidP="00F2759D">
            <w:pPr>
              <w:pStyle w:val="ListParagraph"/>
              <w:numPr>
                <w:ilvl w:val="0"/>
                <w:numId w:val="4"/>
              </w:numPr>
              <w:rPr>
                <w:rFonts w:ascii="Arial Rounded MT Bold" w:hAnsi="Arial Rounded MT Bold"/>
              </w:rPr>
            </w:pPr>
            <w:r>
              <w:rPr>
                <w:rFonts w:ascii="Arial Rounded MT Bold" w:hAnsi="Arial Rounded MT Bold"/>
              </w:rPr>
              <w:t>e</w:t>
            </w:r>
            <w:r w:rsidRPr="00F2759D">
              <w:rPr>
                <w:rFonts w:ascii="Arial Rounded MT Bold" w:hAnsi="Arial Rounded MT Bold"/>
              </w:rPr>
              <w:t>mpty tissue box (fun design to be used as wheels and sails</w:t>
            </w:r>
          </w:p>
          <w:p w14:paraId="5C447C48" w14:textId="6099E6F6" w:rsidR="00A966F2" w:rsidRDefault="00A966F2" w:rsidP="00F2759D">
            <w:pPr>
              <w:pStyle w:val="ListParagraph"/>
              <w:numPr>
                <w:ilvl w:val="0"/>
                <w:numId w:val="4"/>
              </w:numPr>
              <w:rPr>
                <w:rFonts w:ascii="Arial Rounded MT Bold" w:hAnsi="Arial Rounded MT Bold"/>
              </w:rPr>
            </w:pPr>
            <w:r>
              <w:rPr>
                <w:rFonts w:ascii="Arial Rounded MT Bold" w:hAnsi="Arial Rounded MT Bold"/>
              </w:rPr>
              <w:t>skewer sticks with tips cut off</w:t>
            </w:r>
            <w:r w:rsidRPr="00F2759D">
              <w:rPr>
                <w:rFonts w:ascii="Arial Rounded MT Bold" w:hAnsi="Arial Rounded MT Bold"/>
              </w:rPr>
              <w:t xml:space="preserve"> </w:t>
            </w:r>
          </w:p>
          <w:p w14:paraId="42E1B56A" w14:textId="268E266E" w:rsidR="00A966F2" w:rsidRPr="00F2759D" w:rsidRDefault="00A966F2" w:rsidP="00F2759D">
            <w:pPr>
              <w:pStyle w:val="ListParagraph"/>
              <w:numPr>
                <w:ilvl w:val="0"/>
                <w:numId w:val="4"/>
              </w:numPr>
              <w:rPr>
                <w:rFonts w:ascii="Arial Rounded MT Bold" w:hAnsi="Arial Rounded MT Bold"/>
              </w:rPr>
            </w:pPr>
            <w:r w:rsidRPr="00F2759D">
              <w:rPr>
                <w:rFonts w:ascii="Arial Rounded MT Bold" w:hAnsi="Arial Rounded MT Bold"/>
              </w:rPr>
              <w:t>regular popsicle sticks (plain or colored)</w:t>
            </w:r>
          </w:p>
          <w:p w14:paraId="67F98C1B" w14:textId="0DB4EEC2" w:rsidR="00A966F2" w:rsidRPr="00F2759D" w:rsidRDefault="00A966F2" w:rsidP="00F2759D">
            <w:pPr>
              <w:pStyle w:val="ListParagraph"/>
              <w:numPr>
                <w:ilvl w:val="0"/>
                <w:numId w:val="4"/>
              </w:numPr>
              <w:rPr>
                <w:rFonts w:ascii="Arial Rounded MT Bold" w:hAnsi="Arial Rounded MT Bold"/>
              </w:rPr>
            </w:pPr>
            <w:r>
              <w:rPr>
                <w:rFonts w:ascii="Arial Rounded MT Bold" w:hAnsi="Arial Rounded MT Bold"/>
              </w:rPr>
              <w:t>m</w:t>
            </w:r>
            <w:r w:rsidRPr="00F2759D">
              <w:rPr>
                <w:rFonts w:ascii="Arial Rounded MT Bold" w:hAnsi="Arial Rounded MT Bold"/>
              </w:rPr>
              <w:t>asking tape</w:t>
            </w:r>
          </w:p>
          <w:p w14:paraId="7C43B4D8" w14:textId="4AB8400C" w:rsidR="00A966F2" w:rsidRPr="00F2759D" w:rsidRDefault="00A966F2" w:rsidP="00736CA3">
            <w:pPr>
              <w:jc w:val="center"/>
              <w:rPr>
                <w:rFonts w:ascii="Janda Curlygirl Chunky" w:hAnsi="Janda Curlygirl Chunky"/>
              </w:rPr>
            </w:pPr>
          </w:p>
        </w:tc>
      </w:tr>
      <w:tr w:rsidR="00A966F2" w14:paraId="035FD148" w14:textId="77777777" w:rsidTr="00A966F2">
        <w:trPr>
          <w:trHeight w:val="1222"/>
        </w:trPr>
        <w:tc>
          <w:tcPr>
            <w:tcW w:w="3865" w:type="dxa"/>
          </w:tcPr>
          <w:p w14:paraId="387C7BEF" w14:textId="77777777" w:rsidR="00A966F2" w:rsidRDefault="00A966F2" w:rsidP="00736CA3">
            <w:pPr>
              <w:jc w:val="center"/>
              <w:rPr>
                <w:rFonts w:ascii="Janda Curlygirl Chunky" w:hAnsi="Janda Curlygirl Chunky"/>
                <w:sz w:val="28"/>
                <w:szCs w:val="28"/>
              </w:rPr>
            </w:pPr>
            <w:r w:rsidRPr="00C72197">
              <w:rPr>
                <w:rFonts w:ascii="Janda Curlygirl Chunky" w:hAnsi="Janda Curlygirl Chunky"/>
                <w:sz w:val="28"/>
                <w:szCs w:val="28"/>
              </w:rPr>
              <w:t>Marble Mazes</w:t>
            </w:r>
          </w:p>
          <w:p w14:paraId="1ABAD21B" w14:textId="18D5F0F6" w:rsidR="00A966F2" w:rsidRPr="00C72197" w:rsidRDefault="00A966F2" w:rsidP="00736CA3">
            <w:pPr>
              <w:jc w:val="center"/>
              <w:rPr>
                <w:rFonts w:ascii="Janda Curlygirl Chunky" w:hAnsi="Janda Curlygirl Chunky"/>
                <w:sz w:val="28"/>
                <w:szCs w:val="28"/>
              </w:rPr>
            </w:pPr>
            <w:r>
              <w:rPr>
                <w:rFonts w:ascii="Janda Curlygirl Chunky" w:hAnsi="Janda Curlygirl Chunky"/>
                <w:sz w:val="28"/>
                <w:szCs w:val="28"/>
              </w:rPr>
              <w:t>Shoebox lid, straws, marble</w:t>
            </w:r>
          </w:p>
        </w:tc>
        <w:tc>
          <w:tcPr>
            <w:tcW w:w="5670" w:type="dxa"/>
          </w:tcPr>
          <w:p w14:paraId="53A41721" w14:textId="69176D43" w:rsidR="00A966F2" w:rsidRPr="00CE0435" w:rsidRDefault="00A966F2" w:rsidP="00CE0435">
            <w:pPr>
              <w:pStyle w:val="ListParagraph"/>
              <w:numPr>
                <w:ilvl w:val="0"/>
                <w:numId w:val="5"/>
              </w:numPr>
              <w:rPr>
                <w:rFonts w:ascii="Arial Rounded MT Bold" w:hAnsi="Arial Rounded MT Bold"/>
              </w:rPr>
            </w:pPr>
            <w:r>
              <w:rPr>
                <w:rFonts w:ascii="Arial Rounded MT Bold" w:hAnsi="Arial Rounded MT Bold"/>
              </w:rPr>
              <w:t>s</w:t>
            </w:r>
            <w:r w:rsidRPr="00CE0435">
              <w:rPr>
                <w:rFonts w:ascii="Arial Rounded MT Bold" w:hAnsi="Arial Rounded MT Bold"/>
              </w:rPr>
              <w:t>hoe box top or any other top with sides</w:t>
            </w:r>
          </w:p>
          <w:p w14:paraId="59183297" w14:textId="77C62B4A" w:rsidR="00A966F2" w:rsidRPr="00CE0435" w:rsidRDefault="00A966F2" w:rsidP="00CE0435">
            <w:pPr>
              <w:pStyle w:val="ListParagraph"/>
              <w:numPr>
                <w:ilvl w:val="0"/>
                <w:numId w:val="5"/>
              </w:numPr>
              <w:rPr>
                <w:rFonts w:ascii="Arial Rounded MT Bold" w:hAnsi="Arial Rounded MT Bold"/>
              </w:rPr>
            </w:pPr>
            <w:r w:rsidRPr="00CE0435">
              <w:rPr>
                <w:rFonts w:ascii="Arial Rounded MT Bold" w:hAnsi="Arial Rounded MT Bold"/>
              </w:rPr>
              <w:t>straws</w:t>
            </w:r>
          </w:p>
          <w:p w14:paraId="0C1B0372" w14:textId="7027630D" w:rsidR="00A966F2" w:rsidRPr="005C6193" w:rsidRDefault="00A966F2" w:rsidP="005C6193">
            <w:pPr>
              <w:pStyle w:val="ListParagraph"/>
              <w:numPr>
                <w:ilvl w:val="0"/>
                <w:numId w:val="5"/>
              </w:numPr>
              <w:rPr>
                <w:rFonts w:ascii="Arial Rounded MT Bold" w:hAnsi="Arial Rounded MT Bold"/>
              </w:rPr>
            </w:pPr>
            <w:r w:rsidRPr="00CE0435">
              <w:rPr>
                <w:rFonts w:ascii="Arial Rounded MT Bold" w:hAnsi="Arial Rounded MT Bold"/>
              </w:rPr>
              <w:t>marble</w:t>
            </w:r>
          </w:p>
        </w:tc>
      </w:tr>
      <w:tr w:rsidR="00A966F2" w14:paraId="36AAC6E3" w14:textId="77777777" w:rsidTr="00A966F2">
        <w:trPr>
          <w:trHeight w:val="2213"/>
        </w:trPr>
        <w:tc>
          <w:tcPr>
            <w:tcW w:w="3865" w:type="dxa"/>
          </w:tcPr>
          <w:p w14:paraId="0D3BB7EF" w14:textId="77777777" w:rsidR="00A966F2" w:rsidRDefault="00A966F2" w:rsidP="00736CA3">
            <w:pPr>
              <w:jc w:val="center"/>
              <w:rPr>
                <w:rFonts w:ascii="Janda Curlygirl Chunky" w:hAnsi="Janda Curlygirl Chunky"/>
                <w:sz w:val="28"/>
                <w:szCs w:val="28"/>
              </w:rPr>
            </w:pPr>
            <w:r w:rsidRPr="00C06962">
              <w:rPr>
                <w:rFonts w:ascii="Janda Curlygirl Chunky" w:hAnsi="Janda Curlygirl Chunky"/>
                <w:sz w:val="28"/>
                <w:szCs w:val="28"/>
              </w:rPr>
              <w:t>Day and Night Sky Diorama</w:t>
            </w:r>
          </w:p>
          <w:p w14:paraId="43E00236" w14:textId="3456473D" w:rsidR="00A966F2" w:rsidRPr="00C06962" w:rsidRDefault="00A966F2" w:rsidP="00736CA3">
            <w:pPr>
              <w:jc w:val="center"/>
              <w:rPr>
                <w:rFonts w:ascii="Janda Curlygirl Chunky" w:hAnsi="Janda Curlygirl Chunky"/>
                <w:sz w:val="22"/>
                <w:szCs w:val="22"/>
              </w:rPr>
            </w:pPr>
            <w:r w:rsidRPr="00C06962">
              <w:rPr>
                <w:rFonts w:ascii="Janda Curlygirl Chunky" w:hAnsi="Janda Curlygirl Chunky"/>
                <w:sz w:val="22"/>
                <w:szCs w:val="22"/>
              </w:rPr>
              <w:t>Create items that go in the sky.</w:t>
            </w:r>
          </w:p>
        </w:tc>
        <w:tc>
          <w:tcPr>
            <w:tcW w:w="5670" w:type="dxa"/>
          </w:tcPr>
          <w:p w14:paraId="07EEC93E" w14:textId="0FF2C827" w:rsidR="00A966F2" w:rsidRPr="0037179F" w:rsidRDefault="00A966F2" w:rsidP="0037179F">
            <w:pPr>
              <w:pStyle w:val="ListParagraph"/>
              <w:numPr>
                <w:ilvl w:val="0"/>
                <w:numId w:val="8"/>
              </w:numPr>
              <w:rPr>
                <w:rFonts w:ascii="Arial Rounded MT Bold" w:hAnsi="Arial Rounded MT Bold"/>
              </w:rPr>
            </w:pPr>
            <w:r>
              <w:rPr>
                <w:rFonts w:ascii="Arial Rounded MT Bold" w:hAnsi="Arial Rounded MT Bold"/>
              </w:rPr>
              <w:t>c</w:t>
            </w:r>
            <w:r w:rsidRPr="0037179F">
              <w:rPr>
                <w:rFonts w:ascii="Arial Rounded MT Bold" w:hAnsi="Arial Rounded MT Bold"/>
              </w:rPr>
              <w:t>otton balls</w:t>
            </w:r>
          </w:p>
          <w:p w14:paraId="6EAAFF8D" w14:textId="6EFC60C6" w:rsidR="00A966F2" w:rsidRPr="0037179F" w:rsidRDefault="00A966F2" w:rsidP="0037179F">
            <w:pPr>
              <w:pStyle w:val="ListParagraph"/>
              <w:numPr>
                <w:ilvl w:val="0"/>
                <w:numId w:val="8"/>
              </w:numPr>
              <w:rPr>
                <w:rFonts w:ascii="Arial Rounded MT Bold" w:hAnsi="Arial Rounded MT Bold"/>
              </w:rPr>
            </w:pPr>
            <w:r>
              <w:rPr>
                <w:rFonts w:ascii="Arial Rounded MT Bold" w:hAnsi="Arial Rounded MT Bold"/>
              </w:rPr>
              <w:t>c</w:t>
            </w:r>
            <w:r w:rsidRPr="0037179F">
              <w:rPr>
                <w:rFonts w:ascii="Arial Rounded MT Bold" w:hAnsi="Arial Rounded MT Bold"/>
              </w:rPr>
              <w:t>onstruction paper</w:t>
            </w:r>
          </w:p>
          <w:p w14:paraId="311AAE9F" w14:textId="2283EBAC" w:rsidR="00A966F2" w:rsidRPr="0037179F" w:rsidRDefault="00A966F2" w:rsidP="0037179F">
            <w:pPr>
              <w:pStyle w:val="ListParagraph"/>
              <w:numPr>
                <w:ilvl w:val="0"/>
                <w:numId w:val="8"/>
              </w:numPr>
              <w:rPr>
                <w:rFonts w:ascii="Arial Rounded MT Bold" w:hAnsi="Arial Rounded MT Bold"/>
              </w:rPr>
            </w:pPr>
            <w:r>
              <w:rPr>
                <w:rFonts w:ascii="Arial Rounded MT Bold" w:hAnsi="Arial Rounded MT Bold"/>
              </w:rPr>
              <w:t>p</w:t>
            </w:r>
            <w:r w:rsidRPr="0037179F">
              <w:rPr>
                <w:rFonts w:ascii="Arial Rounded MT Bold" w:hAnsi="Arial Rounded MT Bold"/>
              </w:rPr>
              <w:t xml:space="preserve">ipe cleaners </w:t>
            </w:r>
          </w:p>
          <w:p w14:paraId="67A9E0E7" w14:textId="5047269E" w:rsidR="00A966F2" w:rsidRPr="0037179F" w:rsidRDefault="00A966F2" w:rsidP="0037179F">
            <w:pPr>
              <w:pStyle w:val="ListParagraph"/>
              <w:numPr>
                <w:ilvl w:val="0"/>
                <w:numId w:val="8"/>
              </w:numPr>
              <w:rPr>
                <w:rFonts w:ascii="Arial Rounded MT Bold" w:hAnsi="Arial Rounded MT Bold"/>
              </w:rPr>
            </w:pPr>
            <w:r>
              <w:rPr>
                <w:rFonts w:ascii="Arial Rounded MT Bold" w:hAnsi="Arial Rounded MT Bold"/>
              </w:rPr>
              <w:t>p</w:t>
            </w:r>
            <w:r w:rsidRPr="0037179F">
              <w:rPr>
                <w:rFonts w:ascii="Arial Rounded MT Bold" w:hAnsi="Arial Rounded MT Bold"/>
              </w:rPr>
              <w:t xml:space="preserve">opsicle sticks </w:t>
            </w:r>
          </w:p>
          <w:p w14:paraId="7B25E145" w14:textId="77777777" w:rsidR="00A966F2" w:rsidRPr="0037179F" w:rsidRDefault="00A966F2" w:rsidP="0037179F">
            <w:pPr>
              <w:pStyle w:val="ListParagraph"/>
              <w:numPr>
                <w:ilvl w:val="0"/>
                <w:numId w:val="8"/>
              </w:numPr>
              <w:rPr>
                <w:rFonts w:ascii="Arial Rounded MT Bold" w:hAnsi="Arial Rounded MT Bold"/>
              </w:rPr>
            </w:pPr>
            <w:r w:rsidRPr="0037179F">
              <w:rPr>
                <w:rFonts w:ascii="Arial Rounded MT Bold" w:hAnsi="Arial Rounded MT Bold"/>
              </w:rPr>
              <w:t>Items from recycle bin</w:t>
            </w:r>
          </w:p>
          <w:p w14:paraId="77400EB9" w14:textId="73F8D25A" w:rsidR="00A966F2" w:rsidRPr="0037179F" w:rsidRDefault="00A04E70" w:rsidP="0037179F">
            <w:pPr>
              <w:pStyle w:val="ListParagraph"/>
              <w:numPr>
                <w:ilvl w:val="0"/>
                <w:numId w:val="8"/>
              </w:numPr>
              <w:rPr>
                <w:rFonts w:ascii="Arial Rounded MT Bold" w:hAnsi="Arial Rounded MT Bold"/>
              </w:rPr>
            </w:pPr>
            <w:r>
              <w:rPr>
                <w:rFonts w:ascii="Arial Rounded MT Bold" w:hAnsi="Arial Rounded MT Bold"/>
              </w:rPr>
              <w:t>s</w:t>
            </w:r>
            <w:r w:rsidR="00A966F2" w:rsidRPr="0037179F">
              <w:rPr>
                <w:rFonts w:ascii="Arial Rounded MT Bold" w:hAnsi="Arial Rounded MT Bold"/>
              </w:rPr>
              <w:t>tring</w:t>
            </w:r>
          </w:p>
          <w:p w14:paraId="03C1A385" w14:textId="37A74676" w:rsidR="00A966F2" w:rsidRPr="00A966F2" w:rsidRDefault="00A966F2" w:rsidP="00A966F2">
            <w:pPr>
              <w:pStyle w:val="ListParagraph"/>
              <w:numPr>
                <w:ilvl w:val="0"/>
                <w:numId w:val="8"/>
              </w:numPr>
              <w:rPr>
                <w:rFonts w:ascii="Arial Rounded MT Bold" w:hAnsi="Arial Rounded MT Bold"/>
              </w:rPr>
            </w:pPr>
            <w:r>
              <w:rPr>
                <w:rFonts w:ascii="Arial Rounded MT Bold" w:hAnsi="Arial Rounded MT Bold"/>
              </w:rPr>
              <w:t>clear t</w:t>
            </w:r>
            <w:r w:rsidRPr="0037179F">
              <w:rPr>
                <w:rFonts w:ascii="Arial Rounded MT Bold" w:hAnsi="Arial Rounded MT Bold"/>
              </w:rPr>
              <w:t>ap</w:t>
            </w:r>
          </w:p>
        </w:tc>
      </w:tr>
      <w:tr w:rsidR="00A966F2" w14:paraId="55BFE83D" w14:textId="77777777" w:rsidTr="00A966F2">
        <w:trPr>
          <w:trHeight w:val="1119"/>
        </w:trPr>
        <w:tc>
          <w:tcPr>
            <w:tcW w:w="3865" w:type="dxa"/>
          </w:tcPr>
          <w:p w14:paraId="26BEC765" w14:textId="245A0A99" w:rsidR="00A966F2" w:rsidRPr="00A04E70" w:rsidRDefault="00A966F2" w:rsidP="00736CA3">
            <w:pPr>
              <w:jc w:val="center"/>
              <w:rPr>
                <w:rFonts w:ascii="Janda Curlygirl Chunky" w:hAnsi="Janda Curlygirl Chunky"/>
                <w:sz w:val="28"/>
                <w:szCs w:val="28"/>
              </w:rPr>
            </w:pPr>
            <w:r w:rsidRPr="00A04E70">
              <w:rPr>
                <w:rFonts w:ascii="Janda Curlygirl Chunky" w:hAnsi="Janda Curlygirl Chunky"/>
                <w:sz w:val="28"/>
                <w:szCs w:val="28"/>
              </w:rPr>
              <w:t>Pet Rock</w:t>
            </w:r>
          </w:p>
        </w:tc>
        <w:tc>
          <w:tcPr>
            <w:tcW w:w="5670" w:type="dxa"/>
          </w:tcPr>
          <w:p w14:paraId="16355474" w14:textId="74AED399" w:rsidR="00A966F2" w:rsidRPr="003F50DC" w:rsidRDefault="00A04E70" w:rsidP="003F50DC">
            <w:pPr>
              <w:pStyle w:val="ListParagraph"/>
              <w:numPr>
                <w:ilvl w:val="0"/>
                <w:numId w:val="9"/>
              </w:numPr>
              <w:rPr>
                <w:rFonts w:ascii="Arial Rounded MT Bold" w:hAnsi="Arial Rounded MT Bold"/>
              </w:rPr>
            </w:pPr>
            <w:r>
              <w:rPr>
                <w:rFonts w:ascii="Arial Rounded MT Bold" w:hAnsi="Arial Rounded MT Bold"/>
              </w:rPr>
              <w:t>rock</w:t>
            </w:r>
            <w:r w:rsidR="00A966F2">
              <w:rPr>
                <w:rFonts w:ascii="Arial Rounded MT Bold" w:hAnsi="Arial Rounded MT Bold"/>
              </w:rPr>
              <w:t xml:space="preserve"> </w:t>
            </w:r>
          </w:p>
          <w:p w14:paraId="16F5920D" w14:textId="0B164672" w:rsidR="00A966F2" w:rsidRPr="003F50DC" w:rsidRDefault="00A966F2" w:rsidP="003F50DC">
            <w:pPr>
              <w:pStyle w:val="ListParagraph"/>
              <w:numPr>
                <w:ilvl w:val="0"/>
                <w:numId w:val="9"/>
              </w:numPr>
              <w:rPr>
                <w:rFonts w:ascii="Arial Rounded MT Bold" w:hAnsi="Arial Rounded MT Bold"/>
              </w:rPr>
            </w:pPr>
            <w:r>
              <w:rPr>
                <w:rFonts w:ascii="Arial Rounded MT Bold" w:hAnsi="Arial Rounded MT Bold"/>
              </w:rPr>
              <w:t xml:space="preserve">wiggly eyes </w:t>
            </w:r>
          </w:p>
          <w:p w14:paraId="7FF42F1A" w14:textId="30BB0701" w:rsidR="00A966F2" w:rsidRPr="00A04E70" w:rsidRDefault="00A04E70" w:rsidP="00A04E70">
            <w:pPr>
              <w:pStyle w:val="ListParagraph"/>
              <w:numPr>
                <w:ilvl w:val="0"/>
                <w:numId w:val="9"/>
              </w:numPr>
              <w:rPr>
                <w:rFonts w:ascii="Arial Rounded MT Bold" w:hAnsi="Arial Rounded MT Bold"/>
              </w:rPr>
            </w:pPr>
            <w:r>
              <w:rPr>
                <w:rFonts w:ascii="Arial Rounded MT Bold" w:hAnsi="Arial Rounded MT Bold"/>
              </w:rPr>
              <w:t>yarn for hair</w:t>
            </w:r>
          </w:p>
        </w:tc>
      </w:tr>
      <w:tr w:rsidR="00A966F2" w14:paraId="2B40DA6A" w14:textId="77777777" w:rsidTr="00A966F2">
        <w:trPr>
          <w:trHeight w:val="1222"/>
        </w:trPr>
        <w:tc>
          <w:tcPr>
            <w:tcW w:w="3865" w:type="dxa"/>
          </w:tcPr>
          <w:p w14:paraId="4FBEBF27" w14:textId="52CE9196" w:rsidR="00A966F2" w:rsidRPr="00A04E70" w:rsidRDefault="00A966F2" w:rsidP="00736CA3">
            <w:pPr>
              <w:jc w:val="center"/>
              <w:rPr>
                <w:rFonts w:ascii="Janda Curlygirl Chunky" w:hAnsi="Janda Curlygirl Chunky"/>
                <w:sz w:val="28"/>
                <w:szCs w:val="28"/>
              </w:rPr>
            </w:pPr>
            <w:r w:rsidRPr="00A04E70">
              <w:rPr>
                <w:rFonts w:ascii="Janda Curlygirl Chunky" w:hAnsi="Janda Curlygirl Chunky"/>
                <w:sz w:val="28"/>
                <w:szCs w:val="28"/>
              </w:rPr>
              <w:t>Umbrella Build</w:t>
            </w:r>
          </w:p>
        </w:tc>
        <w:tc>
          <w:tcPr>
            <w:tcW w:w="5670" w:type="dxa"/>
          </w:tcPr>
          <w:p w14:paraId="3FDD9B54" w14:textId="4AA3E308" w:rsidR="00A966F2" w:rsidRPr="00410DE6" w:rsidRDefault="00A966F2" w:rsidP="00410DE6">
            <w:pPr>
              <w:pStyle w:val="ListParagraph"/>
              <w:numPr>
                <w:ilvl w:val="0"/>
                <w:numId w:val="2"/>
              </w:numPr>
              <w:rPr>
                <w:rFonts w:ascii="Arial Rounded MT Bold" w:hAnsi="Arial Rounded MT Bold"/>
              </w:rPr>
            </w:pPr>
            <w:r>
              <w:rPr>
                <w:rFonts w:ascii="Arial Rounded MT Bold" w:hAnsi="Arial Rounded MT Bold"/>
              </w:rPr>
              <w:t>g</w:t>
            </w:r>
            <w:r w:rsidRPr="00410DE6">
              <w:rPr>
                <w:rFonts w:ascii="Arial Rounded MT Bold" w:hAnsi="Arial Rounded MT Bold"/>
              </w:rPr>
              <w:t>rocery bag</w:t>
            </w:r>
          </w:p>
          <w:p w14:paraId="12ED3A41" w14:textId="0C497F54" w:rsidR="00A966F2" w:rsidRPr="00410DE6" w:rsidRDefault="00A966F2" w:rsidP="00410DE6">
            <w:pPr>
              <w:pStyle w:val="ListParagraph"/>
              <w:numPr>
                <w:ilvl w:val="0"/>
                <w:numId w:val="2"/>
              </w:numPr>
              <w:rPr>
                <w:rFonts w:ascii="Arial Rounded MT Bold" w:hAnsi="Arial Rounded MT Bold"/>
              </w:rPr>
            </w:pPr>
            <w:r>
              <w:rPr>
                <w:rFonts w:ascii="Arial Rounded MT Bold" w:hAnsi="Arial Rounded MT Bold"/>
              </w:rPr>
              <w:t>s</w:t>
            </w:r>
            <w:r w:rsidRPr="00410DE6">
              <w:rPr>
                <w:rFonts w:ascii="Arial Rounded MT Bold" w:hAnsi="Arial Rounded MT Bold"/>
              </w:rPr>
              <w:t>heets of copy or construction paper</w:t>
            </w:r>
          </w:p>
          <w:p w14:paraId="31E0979F" w14:textId="5E17994A" w:rsidR="00A966F2" w:rsidRPr="00410DE6" w:rsidRDefault="00A04E70" w:rsidP="00410DE6">
            <w:pPr>
              <w:pStyle w:val="ListParagraph"/>
              <w:numPr>
                <w:ilvl w:val="0"/>
                <w:numId w:val="2"/>
              </w:numPr>
              <w:rPr>
                <w:rFonts w:ascii="Arial Rounded MT Bold" w:hAnsi="Arial Rounded MT Bold"/>
              </w:rPr>
            </w:pPr>
            <w:r>
              <w:rPr>
                <w:rFonts w:ascii="Arial Rounded MT Bold" w:hAnsi="Arial Rounded MT Bold"/>
              </w:rPr>
              <w:t>s</w:t>
            </w:r>
            <w:r w:rsidR="00A966F2" w:rsidRPr="00410DE6">
              <w:rPr>
                <w:rFonts w:ascii="Arial Rounded MT Bold" w:hAnsi="Arial Rounded MT Bold"/>
              </w:rPr>
              <w:t>heet of overhead plastic or other type of plastic (left over laminate) 8x11.5</w:t>
            </w:r>
          </w:p>
          <w:p w14:paraId="10257798" w14:textId="0BD9517B" w:rsidR="00A966F2" w:rsidRPr="00410DE6" w:rsidRDefault="00A966F2" w:rsidP="00410DE6">
            <w:pPr>
              <w:pStyle w:val="ListParagraph"/>
              <w:numPr>
                <w:ilvl w:val="0"/>
                <w:numId w:val="2"/>
              </w:numPr>
              <w:rPr>
                <w:rFonts w:ascii="Arial Rounded MT Bold" w:hAnsi="Arial Rounded MT Bold"/>
              </w:rPr>
            </w:pPr>
            <w:r w:rsidRPr="00410DE6">
              <w:rPr>
                <w:rFonts w:ascii="Arial Rounded MT Bold" w:hAnsi="Arial Rounded MT Bold"/>
              </w:rPr>
              <w:t>straws</w:t>
            </w:r>
          </w:p>
          <w:p w14:paraId="5D9C9A9B" w14:textId="56D1A53E" w:rsidR="00A966F2" w:rsidRPr="00410DE6" w:rsidRDefault="00A966F2" w:rsidP="00410DE6">
            <w:pPr>
              <w:pStyle w:val="ListParagraph"/>
              <w:numPr>
                <w:ilvl w:val="0"/>
                <w:numId w:val="2"/>
              </w:numPr>
              <w:rPr>
                <w:rFonts w:ascii="Arial Rounded MT Bold" w:hAnsi="Arial Rounded MT Bold"/>
              </w:rPr>
            </w:pPr>
            <w:r w:rsidRPr="00410DE6">
              <w:rPr>
                <w:noProof/>
              </w:rPr>
              <w:drawing>
                <wp:anchor distT="0" distB="0" distL="114300" distR="114300" simplePos="0" relativeHeight="251664384" behindDoc="1" locked="0" layoutInCell="1" allowOverlap="1" wp14:anchorId="7AE769EE" wp14:editId="1AD7CCE5">
                  <wp:simplePos x="0" y="0"/>
                  <wp:positionH relativeFrom="column">
                    <wp:posOffset>4279900</wp:posOffset>
                  </wp:positionH>
                  <wp:positionV relativeFrom="paragraph">
                    <wp:posOffset>110490</wp:posOffset>
                  </wp:positionV>
                  <wp:extent cx="1257935" cy="1889869"/>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57935" cy="1889869"/>
                          </a:xfrm>
                          <a:prstGeom prst="rect">
                            <a:avLst/>
                          </a:prstGeom>
                        </pic:spPr>
                      </pic:pic>
                    </a:graphicData>
                  </a:graphic>
                  <wp14:sizeRelH relativeFrom="page">
                    <wp14:pctWidth>0</wp14:pctWidth>
                  </wp14:sizeRelH>
                  <wp14:sizeRelV relativeFrom="page">
                    <wp14:pctHeight>0</wp14:pctHeight>
                  </wp14:sizeRelV>
                </wp:anchor>
              </w:drawing>
            </w:r>
            <w:r w:rsidRPr="00410DE6">
              <w:rPr>
                <w:rFonts w:ascii="Arial Rounded MT Bold" w:hAnsi="Arial Rounded MT Bold"/>
              </w:rPr>
              <w:t>craft sticks</w:t>
            </w:r>
          </w:p>
          <w:p w14:paraId="441D8497" w14:textId="0330F303" w:rsidR="00A966F2" w:rsidRPr="00410DE6" w:rsidRDefault="00A966F2" w:rsidP="00410DE6">
            <w:pPr>
              <w:pStyle w:val="ListParagraph"/>
              <w:numPr>
                <w:ilvl w:val="0"/>
                <w:numId w:val="2"/>
              </w:numPr>
              <w:rPr>
                <w:rFonts w:ascii="Arial Rounded MT Bold" w:hAnsi="Arial Rounded MT Bold"/>
              </w:rPr>
            </w:pPr>
            <w:r w:rsidRPr="00410DE6">
              <w:rPr>
                <w:rFonts w:ascii="Arial Rounded MT Bold" w:hAnsi="Arial Rounded MT Bold"/>
              </w:rPr>
              <w:t>Small teddy bear or use cutout below</w:t>
            </w:r>
          </w:p>
          <w:p w14:paraId="63B82A6F" w14:textId="60E394CD" w:rsidR="00A966F2" w:rsidRPr="00410DE6" w:rsidRDefault="00A966F2" w:rsidP="00410DE6">
            <w:pPr>
              <w:pStyle w:val="ListParagraph"/>
              <w:numPr>
                <w:ilvl w:val="0"/>
                <w:numId w:val="1"/>
              </w:numPr>
              <w:rPr>
                <w:rFonts w:ascii="Arial Rounded MT Bold" w:hAnsi="Arial Rounded MT Bold"/>
                <w:sz w:val="28"/>
                <w:szCs w:val="28"/>
              </w:rPr>
            </w:pPr>
            <w:r w:rsidRPr="00410DE6">
              <w:rPr>
                <w:rFonts w:ascii="Arial Rounded MT Bold" w:hAnsi="Arial Rounded MT Bold"/>
              </w:rPr>
              <w:lastRenderedPageBreak/>
              <w:t>Squirt bottle to test the umbrella</w:t>
            </w:r>
          </w:p>
        </w:tc>
      </w:tr>
      <w:tr w:rsidR="00A966F2" w14:paraId="09D55ED8" w14:textId="77777777" w:rsidTr="00A966F2">
        <w:trPr>
          <w:trHeight w:val="1222"/>
        </w:trPr>
        <w:tc>
          <w:tcPr>
            <w:tcW w:w="3865" w:type="dxa"/>
          </w:tcPr>
          <w:p w14:paraId="3116CEA2" w14:textId="27EB63DE" w:rsidR="00A966F2" w:rsidRPr="005134E4" w:rsidRDefault="00A966F2" w:rsidP="00736CA3">
            <w:pPr>
              <w:jc w:val="center"/>
              <w:rPr>
                <w:rFonts w:ascii="Janda Curlygirl Chunky" w:hAnsi="Janda Curlygirl Chunky"/>
                <w:sz w:val="28"/>
                <w:szCs w:val="28"/>
              </w:rPr>
            </w:pPr>
            <w:r w:rsidRPr="005134E4">
              <w:rPr>
                <w:rFonts w:ascii="Janda Curlygirl Chunky" w:hAnsi="Janda Curlygirl Chunky"/>
                <w:sz w:val="28"/>
                <w:szCs w:val="28"/>
              </w:rPr>
              <w:lastRenderedPageBreak/>
              <w:t>Paper Shape Animals</w:t>
            </w:r>
          </w:p>
        </w:tc>
        <w:tc>
          <w:tcPr>
            <w:tcW w:w="5670" w:type="dxa"/>
          </w:tcPr>
          <w:p w14:paraId="1DC207B7" w14:textId="77777777" w:rsidR="00A966F2" w:rsidRPr="005C6193" w:rsidRDefault="00A966F2" w:rsidP="005C6193">
            <w:pPr>
              <w:pStyle w:val="ListParagraph"/>
              <w:numPr>
                <w:ilvl w:val="0"/>
                <w:numId w:val="6"/>
              </w:numPr>
              <w:rPr>
                <w:rFonts w:ascii="Arial Rounded MT Bold" w:hAnsi="Arial Rounded MT Bold"/>
              </w:rPr>
            </w:pPr>
            <w:r w:rsidRPr="005C6193">
              <w:rPr>
                <w:rFonts w:ascii="Arial Rounded MT Bold" w:hAnsi="Arial Rounded MT Bold"/>
              </w:rPr>
              <w:t>Different sizes of colored construction paper cut into shapes. (Have a parent help with this or have the student cut their own shapes).</w:t>
            </w:r>
          </w:p>
          <w:p w14:paraId="5301DF03" w14:textId="239E3CBF" w:rsidR="00A966F2" w:rsidRPr="005C6193" w:rsidRDefault="00A966F2" w:rsidP="005C6193">
            <w:pPr>
              <w:pStyle w:val="ListParagraph"/>
              <w:numPr>
                <w:ilvl w:val="0"/>
                <w:numId w:val="6"/>
              </w:numPr>
              <w:rPr>
                <w:rFonts w:ascii="Arial Rounded MT Bold" w:hAnsi="Arial Rounded MT Bold"/>
              </w:rPr>
            </w:pPr>
            <w:r>
              <w:rPr>
                <w:rFonts w:ascii="Arial Rounded MT Bold" w:hAnsi="Arial Rounded MT Bold"/>
              </w:rPr>
              <w:t>g</w:t>
            </w:r>
            <w:r w:rsidRPr="005C6193">
              <w:rPr>
                <w:rFonts w:ascii="Arial Rounded MT Bold" w:hAnsi="Arial Rounded MT Bold"/>
              </w:rPr>
              <w:t>oogly eyes</w:t>
            </w:r>
          </w:p>
        </w:tc>
      </w:tr>
      <w:tr w:rsidR="00A966F2" w14:paraId="666ABC6E" w14:textId="77777777" w:rsidTr="00A966F2">
        <w:trPr>
          <w:trHeight w:val="1119"/>
        </w:trPr>
        <w:tc>
          <w:tcPr>
            <w:tcW w:w="3865" w:type="dxa"/>
          </w:tcPr>
          <w:p w14:paraId="335B05CE" w14:textId="77777777" w:rsidR="00A966F2" w:rsidRPr="00A04E70" w:rsidRDefault="00A966F2" w:rsidP="00736CA3">
            <w:pPr>
              <w:jc w:val="center"/>
              <w:rPr>
                <w:rFonts w:ascii="Janda Curlygirl Chunky" w:hAnsi="Janda Curlygirl Chunky"/>
                <w:sz w:val="28"/>
                <w:szCs w:val="28"/>
              </w:rPr>
            </w:pPr>
            <w:r w:rsidRPr="00A04E70">
              <w:rPr>
                <w:rFonts w:ascii="Janda Curlygirl Chunky" w:hAnsi="Janda Curlygirl Chunky"/>
                <w:sz w:val="28"/>
                <w:szCs w:val="28"/>
              </w:rPr>
              <w:t>Jack and the Beanstalk</w:t>
            </w:r>
          </w:p>
          <w:p w14:paraId="386F18C9" w14:textId="77777777" w:rsidR="00A966F2" w:rsidRPr="00A04E70" w:rsidRDefault="00A966F2" w:rsidP="00736CA3">
            <w:pPr>
              <w:jc w:val="center"/>
              <w:rPr>
                <w:rFonts w:ascii="Janda Curlygirl Chunky" w:hAnsi="Janda Curlygirl Chunky"/>
                <w:sz w:val="28"/>
                <w:szCs w:val="28"/>
              </w:rPr>
            </w:pPr>
            <w:r w:rsidRPr="00A04E70">
              <w:rPr>
                <w:rFonts w:ascii="Janda Curlygirl Chunky" w:hAnsi="Janda Curlygirl Chunky"/>
                <w:sz w:val="28"/>
                <w:szCs w:val="28"/>
              </w:rPr>
              <w:t xml:space="preserve"> Bean Balance</w:t>
            </w:r>
          </w:p>
          <w:p w14:paraId="0BA154FD" w14:textId="0F3EC3BE" w:rsidR="00A966F2" w:rsidRPr="00643955" w:rsidRDefault="00A966F2" w:rsidP="00736CA3">
            <w:pPr>
              <w:jc w:val="center"/>
              <w:rPr>
                <w:rFonts w:ascii="Janda Curlygirl Chunky" w:hAnsi="Janda Curlygirl Chunky"/>
                <w:sz w:val="18"/>
                <w:szCs w:val="18"/>
              </w:rPr>
            </w:pPr>
          </w:p>
        </w:tc>
        <w:tc>
          <w:tcPr>
            <w:tcW w:w="5670" w:type="dxa"/>
          </w:tcPr>
          <w:p w14:paraId="47F99AE8" w14:textId="6EB83B85" w:rsidR="00A966F2" w:rsidRPr="006F6A3A" w:rsidRDefault="00A966F2" w:rsidP="006F6A3A">
            <w:pPr>
              <w:pStyle w:val="ListParagraph"/>
              <w:numPr>
                <w:ilvl w:val="0"/>
                <w:numId w:val="7"/>
              </w:numPr>
              <w:rPr>
                <w:rFonts w:ascii="Arial Rounded MT Bold" w:hAnsi="Arial Rounded MT Bold"/>
              </w:rPr>
            </w:pPr>
            <w:r w:rsidRPr="006F6A3A">
              <w:rPr>
                <w:rFonts w:ascii="Arial Rounded MT Bold" w:hAnsi="Arial Rounded MT Bold"/>
              </w:rPr>
              <w:t>paper towel roll</w:t>
            </w:r>
          </w:p>
          <w:p w14:paraId="4DB894C4" w14:textId="5DE4E607" w:rsidR="00A966F2" w:rsidRPr="006F6A3A" w:rsidRDefault="00A966F2" w:rsidP="006F6A3A">
            <w:pPr>
              <w:pStyle w:val="ListParagraph"/>
              <w:numPr>
                <w:ilvl w:val="0"/>
                <w:numId w:val="7"/>
              </w:numPr>
              <w:rPr>
                <w:rFonts w:ascii="Arial Rounded MT Bold" w:hAnsi="Arial Rounded MT Bold"/>
              </w:rPr>
            </w:pPr>
            <w:r w:rsidRPr="006F6A3A">
              <w:rPr>
                <w:rFonts w:ascii="Arial Rounded MT Bold" w:hAnsi="Arial Rounded MT Bold"/>
              </w:rPr>
              <w:t>6 in. paper plates</w:t>
            </w:r>
          </w:p>
          <w:p w14:paraId="3D2FFEEA" w14:textId="3CA5C20E" w:rsidR="00A966F2" w:rsidRPr="006F6A3A" w:rsidRDefault="00A966F2" w:rsidP="006F6A3A">
            <w:pPr>
              <w:pStyle w:val="ListParagraph"/>
              <w:numPr>
                <w:ilvl w:val="0"/>
                <w:numId w:val="7"/>
              </w:numPr>
              <w:rPr>
                <w:rFonts w:ascii="Arial Rounded MT Bold" w:hAnsi="Arial Rounded MT Bold"/>
              </w:rPr>
            </w:pPr>
            <w:r>
              <w:rPr>
                <w:rFonts w:ascii="Arial Rounded MT Bold" w:hAnsi="Arial Rounded MT Bold"/>
              </w:rPr>
              <w:t>lima beans or any other bean</w:t>
            </w:r>
            <w:r w:rsidRPr="006F6A3A">
              <w:rPr>
                <w:rFonts w:ascii="Arial Rounded MT Bold" w:hAnsi="Arial Rounded MT Bold"/>
              </w:rPr>
              <w:t xml:space="preserve"> </w:t>
            </w:r>
          </w:p>
          <w:p w14:paraId="47461399" w14:textId="39AA8D99" w:rsidR="00A966F2" w:rsidRPr="006F6A3A" w:rsidRDefault="00A966F2" w:rsidP="006F6A3A">
            <w:pPr>
              <w:pStyle w:val="ListParagraph"/>
              <w:numPr>
                <w:ilvl w:val="0"/>
                <w:numId w:val="7"/>
              </w:numPr>
              <w:rPr>
                <w:rFonts w:ascii="Arial Rounded MT Bold" w:hAnsi="Arial Rounded MT Bold"/>
              </w:rPr>
            </w:pPr>
            <w:r w:rsidRPr="006F6A3A">
              <w:rPr>
                <w:rFonts w:ascii="Arial Rounded MT Bold" w:hAnsi="Arial Rounded MT Bold"/>
              </w:rPr>
              <w:t>masking tape</w:t>
            </w:r>
          </w:p>
        </w:tc>
      </w:tr>
    </w:tbl>
    <w:p w14:paraId="27CBBEB9" w14:textId="46AF13D8" w:rsidR="00FC0AB0" w:rsidRDefault="00410DE6" w:rsidP="00C62F02">
      <w:r w:rsidRPr="00303185">
        <w:rPr>
          <w:rFonts w:ascii="Arial Rounded MT Bold" w:hAnsi="Arial Rounded MT Bold"/>
          <w:noProof/>
          <w:sz w:val="28"/>
          <w:szCs w:val="28"/>
        </w:rPr>
        <w:drawing>
          <wp:anchor distT="0" distB="0" distL="114300" distR="114300" simplePos="0" relativeHeight="251662336" behindDoc="1" locked="0" layoutInCell="1" allowOverlap="1" wp14:anchorId="63DC235D" wp14:editId="4EC9D95D">
            <wp:simplePos x="0" y="0"/>
            <wp:positionH relativeFrom="column">
              <wp:posOffset>-400050</wp:posOffset>
            </wp:positionH>
            <wp:positionV relativeFrom="paragraph">
              <wp:posOffset>-1047115</wp:posOffset>
            </wp:positionV>
            <wp:extent cx="4098085" cy="4460240"/>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98085" cy="4460240"/>
                    </a:xfrm>
                    <a:prstGeom prst="rect">
                      <a:avLst/>
                    </a:prstGeom>
                  </pic:spPr>
                </pic:pic>
              </a:graphicData>
            </a:graphic>
            <wp14:sizeRelH relativeFrom="page">
              <wp14:pctWidth>0</wp14:pctWidth>
            </wp14:sizeRelH>
            <wp14:sizeRelV relativeFrom="page">
              <wp14:pctHeight>0</wp14:pctHeight>
            </wp14:sizeRelV>
          </wp:anchor>
        </w:drawing>
      </w:r>
      <w:r w:rsidR="0005713C">
        <w:t xml:space="preserve">                                                                   </w:t>
      </w:r>
    </w:p>
    <w:sectPr w:rsidR="00FC0AB0" w:rsidSect="00643955">
      <w:headerReference w:type="even" r:id="rId9"/>
      <w:headerReference w:type="default" r:id="rId10"/>
      <w:headerReference w:type="first" r:id="rId11"/>
      <w:pgSz w:w="12240" w:h="15840"/>
      <w:pgMar w:top="486" w:right="1440" w:bottom="2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754F7" w14:textId="77777777" w:rsidR="003F09B6" w:rsidRDefault="003F09B6" w:rsidP="008702D6">
      <w:r>
        <w:separator/>
      </w:r>
    </w:p>
  </w:endnote>
  <w:endnote w:type="continuationSeparator" w:id="0">
    <w:p w14:paraId="63F6521C" w14:textId="77777777" w:rsidR="003F09B6" w:rsidRDefault="003F09B6"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Janda Curlygirl Chunky">
    <w:panose1 w:val="02000506000000020004"/>
    <w:charset w:val="00"/>
    <w:family w:val="auto"/>
    <w:pitch w:val="variable"/>
    <w:sig w:usb0="A000002F" w:usb1="00000042" w:usb2="00000000" w:usb3="00000000" w:csb0="00000003"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F0BC8" w14:textId="77777777" w:rsidR="003F09B6" w:rsidRDefault="003F09B6" w:rsidP="008702D6">
      <w:r>
        <w:separator/>
      </w:r>
    </w:p>
  </w:footnote>
  <w:footnote w:type="continuationSeparator" w:id="0">
    <w:p w14:paraId="21C1709B" w14:textId="77777777" w:rsidR="003F09B6" w:rsidRDefault="003F09B6" w:rsidP="0087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AEEC" w14:textId="5F4851A3" w:rsidR="008702D6" w:rsidRDefault="003F09B6">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67.9pt;height:417.6pt;z-index:-251657216;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9418" w14:textId="77777777" w:rsidR="00410DE6" w:rsidRPr="00410DE6" w:rsidRDefault="00410DE6">
    <w:pPr>
      <w:pStyle w:val="Header"/>
      <w:rPr>
        <w:rFonts w:ascii="Janda Curlygirl Chunky" w:hAnsi="Janda Curlygirl Chunky"/>
        <w:b/>
        <w:color w:val="FF0000"/>
        <w:sz w:val="40"/>
        <w:szCs w:val="40"/>
      </w:rPr>
    </w:pPr>
    <w:r w:rsidRPr="00410DE6">
      <w:rPr>
        <w:rFonts w:ascii="Janda Curlygirl Chunky" w:hAnsi="Janda Curlygirl Chunky"/>
        <w:b/>
        <w:color w:val="FF0000"/>
        <w:sz w:val="40"/>
        <w:szCs w:val="40"/>
      </w:rPr>
      <w:t xml:space="preserve">Kindergarten </w:t>
    </w:r>
  </w:p>
  <w:p w14:paraId="45197C4C" w14:textId="2A493B6E" w:rsidR="00410DE6" w:rsidRPr="00410DE6" w:rsidRDefault="00410DE6">
    <w:pPr>
      <w:pStyle w:val="Header"/>
      <w:rPr>
        <w:rFonts w:ascii="Janda Curlygirl Chunky" w:hAnsi="Janda Curlygirl Chunky"/>
        <w:b/>
        <w:color w:val="0070C0"/>
        <w:sz w:val="40"/>
        <w:szCs w:val="40"/>
      </w:rPr>
    </w:pPr>
    <w:r w:rsidRPr="00410DE6">
      <w:rPr>
        <w:rFonts w:ascii="Janda Curlygirl Chunky" w:hAnsi="Janda Curlygirl Chunky"/>
        <w:b/>
        <w:color w:val="0070C0"/>
        <w:sz w:val="40"/>
        <w:szCs w:val="40"/>
      </w:rPr>
      <w:t xml:space="preserve">Findley Oaks </w:t>
    </w:r>
    <w:r w:rsidRPr="00172397">
      <w:rPr>
        <w:rFonts w:ascii="Janda Curlygirl Chunky" w:hAnsi="Janda Curlygirl Chunky"/>
        <w:b/>
        <w:color w:val="00BD1D"/>
        <w:sz w:val="52"/>
        <w:szCs w:val="52"/>
      </w:rPr>
      <w:t>STEM</w:t>
    </w:r>
    <w:r w:rsidRPr="00172397">
      <w:rPr>
        <w:rFonts w:ascii="Janda Curlygirl Chunky" w:hAnsi="Janda Curlygirl Chunky"/>
        <w:b/>
        <w:color w:val="00BD1D"/>
        <w:sz w:val="40"/>
        <w:szCs w:val="40"/>
      </w:rPr>
      <w:t xml:space="preserve"> </w:t>
    </w:r>
    <w:r w:rsidRPr="00172397">
      <w:rPr>
        <w:rFonts w:ascii="Janda Curlygirl Chunky" w:hAnsi="Janda Curlygirl Chunky"/>
        <w:b/>
        <w:color w:val="00BD1D"/>
        <w:sz w:val="48"/>
        <w:szCs w:val="48"/>
      </w:rPr>
      <w:t>Connect</w:t>
    </w:r>
    <w:r w:rsidRPr="00172397">
      <w:rPr>
        <w:rFonts w:ascii="Janda Curlygirl Chunky" w:hAnsi="Janda Curlygirl Chunky"/>
        <w:b/>
        <w:color w:val="00BD1D"/>
        <w:sz w:val="40"/>
        <w:szCs w:val="40"/>
      </w:rPr>
      <w:t xml:space="preserve"> </w:t>
    </w:r>
    <w:r w:rsidRPr="00410DE6">
      <w:rPr>
        <w:rFonts w:ascii="Janda Curlygirl Chunky" w:hAnsi="Janda Curlygirl Chunky"/>
        <w:b/>
        <w:color w:val="0070C0"/>
        <w:sz w:val="40"/>
        <w:szCs w:val="40"/>
      </w:rPr>
      <w:t>Supply List</w:t>
    </w:r>
  </w:p>
  <w:p w14:paraId="468CE037" w14:textId="00F73390" w:rsidR="00736CA3" w:rsidRDefault="003F09B6">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67.9pt;height:417.6pt;z-index:-251658240;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76DB" w14:textId="25ADBCB8" w:rsidR="00736CA3" w:rsidRDefault="003F09B6">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67.9pt;height:417.6pt;z-index:-251656192;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86C51"/>
    <w:multiLevelType w:val="hybridMultilevel"/>
    <w:tmpl w:val="6FD6E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B74BF"/>
    <w:multiLevelType w:val="hybridMultilevel"/>
    <w:tmpl w:val="1C9A9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E2DDD"/>
    <w:multiLevelType w:val="hybridMultilevel"/>
    <w:tmpl w:val="6C3CA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23432"/>
    <w:multiLevelType w:val="hybridMultilevel"/>
    <w:tmpl w:val="39E0A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D255C"/>
    <w:multiLevelType w:val="hybridMultilevel"/>
    <w:tmpl w:val="DC065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D611A"/>
    <w:multiLevelType w:val="hybridMultilevel"/>
    <w:tmpl w:val="C9DEE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04158"/>
    <w:multiLevelType w:val="hybridMultilevel"/>
    <w:tmpl w:val="3198E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349CE"/>
    <w:multiLevelType w:val="hybridMultilevel"/>
    <w:tmpl w:val="68142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27EC5"/>
    <w:multiLevelType w:val="hybridMultilevel"/>
    <w:tmpl w:val="4E30D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7"/>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54"/>
    <w:rsid w:val="00006109"/>
    <w:rsid w:val="00032012"/>
    <w:rsid w:val="0005713C"/>
    <w:rsid w:val="000D11DD"/>
    <w:rsid w:val="00172397"/>
    <w:rsid w:val="00180046"/>
    <w:rsid w:val="001D6C9B"/>
    <w:rsid w:val="0037179F"/>
    <w:rsid w:val="003B3B42"/>
    <w:rsid w:val="003D625A"/>
    <w:rsid w:val="003E3743"/>
    <w:rsid w:val="003F09B6"/>
    <w:rsid w:val="003F50DC"/>
    <w:rsid w:val="00410DE6"/>
    <w:rsid w:val="00492DBF"/>
    <w:rsid w:val="005134E4"/>
    <w:rsid w:val="00577CE5"/>
    <w:rsid w:val="005C6193"/>
    <w:rsid w:val="00607962"/>
    <w:rsid w:val="00643955"/>
    <w:rsid w:val="00681554"/>
    <w:rsid w:val="006F6A3A"/>
    <w:rsid w:val="00736CA3"/>
    <w:rsid w:val="008702D6"/>
    <w:rsid w:val="009E35DF"/>
    <w:rsid w:val="00A04E70"/>
    <w:rsid w:val="00A966F2"/>
    <w:rsid w:val="00AF3825"/>
    <w:rsid w:val="00BB125B"/>
    <w:rsid w:val="00C06962"/>
    <w:rsid w:val="00C60ED6"/>
    <w:rsid w:val="00C62F02"/>
    <w:rsid w:val="00C72197"/>
    <w:rsid w:val="00CE0435"/>
    <w:rsid w:val="00CF7054"/>
    <w:rsid w:val="00DF28DC"/>
    <w:rsid w:val="00F2759D"/>
    <w:rsid w:val="00F62637"/>
    <w:rsid w:val="00FC0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 w:type="paragraph" w:styleId="ListParagraph">
    <w:name w:val="List Paragraph"/>
    <w:basedOn w:val="Normal"/>
    <w:uiPriority w:val="34"/>
    <w:qFormat/>
    <w:rsid w:val="00410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3</cp:revision>
  <cp:lastPrinted>2015-05-22T16:04:00Z</cp:lastPrinted>
  <dcterms:created xsi:type="dcterms:W3CDTF">2020-08-04T14:16:00Z</dcterms:created>
  <dcterms:modified xsi:type="dcterms:W3CDTF">2020-08-04T15:29:00Z</dcterms:modified>
</cp:coreProperties>
</file>